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451DF" w14:paraId="68612A2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E48EAD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6734C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451DF" w14:paraId="6CEF40C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9C302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451DF" w14:paraId="322C370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194BD3A" w14:textId="77777777"/>
        </w:tc>
      </w:tr>
      <w:tr w:rsidR="00997775" w:rsidTr="002451DF" w14:paraId="3C40B33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548FDE2" w14:textId="77777777"/>
        </w:tc>
      </w:tr>
      <w:tr w:rsidR="00997775" w:rsidTr="002451DF" w14:paraId="188C19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286FAB" w14:textId="77777777"/>
        </w:tc>
        <w:tc>
          <w:tcPr>
            <w:tcW w:w="7654" w:type="dxa"/>
            <w:gridSpan w:val="2"/>
          </w:tcPr>
          <w:p w:rsidR="00997775" w:rsidRDefault="00997775" w14:paraId="3F50C46B" w14:textId="77777777"/>
        </w:tc>
      </w:tr>
      <w:tr w:rsidR="002451DF" w:rsidTr="002451DF" w14:paraId="09E2B5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51DF" w:rsidP="002451DF" w:rsidRDefault="002451DF" w14:paraId="51C5F07C" w14:textId="04CB5753">
            <w:pPr>
              <w:rPr>
                <w:b/>
              </w:rPr>
            </w:pPr>
            <w:r>
              <w:rPr>
                <w:b/>
              </w:rPr>
              <w:t>36 600 XVI</w:t>
            </w:r>
          </w:p>
        </w:tc>
        <w:tc>
          <w:tcPr>
            <w:tcW w:w="7654" w:type="dxa"/>
            <w:gridSpan w:val="2"/>
          </w:tcPr>
          <w:p w:rsidR="002451DF" w:rsidP="002451DF" w:rsidRDefault="002451DF" w14:paraId="31A7B54A" w14:textId="7789789E">
            <w:pPr>
              <w:rPr>
                <w:b/>
              </w:rPr>
            </w:pPr>
            <w:r w:rsidRPr="008560D5">
              <w:rPr>
                <w:b/>
                <w:bCs/>
                <w:szCs w:val="24"/>
              </w:rPr>
              <w:t>Vaststelling van de begrotingsstaten van het Ministerie van Volksgezondheid, Welzijn en Sport (XVI) voor het jaar 2025</w:t>
            </w:r>
          </w:p>
        </w:tc>
      </w:tr>
      <w:tr w:rsidR="002451DF" w:rsidTr="002451DF" w14:paraId="6ED5E6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51DF" w:rsidP="002451DF" w:rsidRDefault="002451DF" w14:paraId="59589169" w14:textId="77777777"/>
        </w:tc>
        <w:tc>
          <w:tcPr>
            <w:tcW w:w="7654" w:type="dxa"/>
            <w:gridSpan w:val="2"/>
          </w:tcPr>
          <w:p w:rsidR="002451DF" w:rsidP="002451DF" w:rsidRDefault="002451DF" w14:paraId="35CF5AA9" w14:textId="77777777"/>
        </w:tc>
      </w:tr>
      <w:tr w:rsidR="002451DF" w:rsidTr="002451DF" w14:paraId="1E8A1A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51DF" w:rsidP="002451DF" w:rsidRDefault="002451DF" w14:paraId="1EF2E62F" w14:textId="77777777"/>
        </w:tc>
        <w:tc>
          <w:tcPr>
            <w:tcW w:w="7654" w:type="dxa"/>
            <w:gridSpan w:val="2"/>
          </w:tcPr>
          <w:p w:rsidR="002451DF" w:rsidP="002451DF" w:rsidRDefault="002451DF" w14:paraId="67756AAB" w14:textId="77777777"/>
        </w:tc>
      </w:tr>
      <w:tr w:rsidR="002451DF" w:rsidTr="002451DF" w14:paraId="4196BB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51DF" w:rsidP="002451DF" w:rsidRDefault="002451DF" w14:paraId="333708A1" w14:textId="01861AD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B2179">
              <w:rPr>
                <w:b/>
              </w:rPr>
              <w:t>189</w:t>
            </w:r>
          </w:p>
        </w:tc>
        <w:tc>
          <w:tcPr>
            <w:tcW w:w="7654" w:type="dxa"/>
            <w:gridSpan w:val="2"/>
          </w:tcPr>
          <w:p w:rsidR="002451DF" w:rsidP="002451DF" w:rsidRDefault="002451DF" w14:paraId="6152D3DD" w14:textId="3024C37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B2179">
              <w:rPr>
                <w:b/>
              </w:rPr>
              <w:t>DE LEDEN DIJK EN DOBBE</w:t>
            </w:r>
          </w:p>
        </w:tc>
      </w:tr>
      <w:tr w:rsidR="002451DF" w:rsidTr="002451DF" w14:paraId="434C83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51DF" w:rsidP="002451DF" w:rsidRDefault="002451DF" w14:paraId="4E966FEE" w14:textId="77777777"/>
        </w:tc>
        <w:tc>
          <w:tcPr>
            <w:tcW w:w="7654" w:type="dxa"/>
            <w:gridSpan w:val="2"/>
          </w:tcPr>
          <w:p w:rsidR="002451DF" w:rsidP="002451DF" w:rsidRDefault="002451DF" w14:paraId="7C50D01A" w14:textId="3AF7F2DB">
            <w:r>
              <w:t>Voorgesteld 21 mei 2025</w:t>
            </w:r>
          </w:p>
        </w:tc>
      </w:tr>
      <w:tr w:rsidR="00997775" w:rsidTr="002451DF" w14:paraId="4D501F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4CBBFA" w14:textId="77777777"/>
        </w:tc>
        <w:tc>
          <w:tcPr>
            <w:tcW w:w="7654" w:type="dxa"/>
            <w:gridSpan w:val="2"/>
          </w:tcPr>
          <w:p w:rsidR="00997775" w:rsidRDefault="00997775" w14:paraId="3FD44461" w14:textId="77777777"/>
        </w:tc>
      </w:tr>
      <w:tr w:rsidR="00997775" w:rsidTr="002451DF" w14:paraId="656E46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E55CAE" w14:textId="77777777"/>
        </w:tc>
        <w:tc>
          <w:tcPr>
            <w:tcW w:w="7654" w:type="dxa"/>
            <w:gridSpan w:val="2"/>
          </w:tcPr>
          <w:p w:rsidR="00997775" w:rsidRDefault="00997775" w14:paraId="1B213EAE" w14:textId="77777777">
            <w:r>
              <w:t>De Kamer,</w:t>
            </w:r>
          </w:p>
        </w:tc>
      </w:tr>
      <w:tr w:rsidR="00997775" w:rsidTr="002451DF" w14:paraId="745A1B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A37791" w14:textId="77777777"/>
        </w:tc>
        <w:tc>
          <w:tcPr>
            <w:tcW w:w="7654" w:type="dxa"/>
            <w:gridSpan w:val="2"/>
          </w:tcPr>
          <w:p w:rsidR="00997775" w:rsidRDefault="00997775" w14:paraId="642ED97A" w14:textId="77777777"/>
        </w:tc>
      </w:tr>
      <w:tr w:rsidR="00997775" w:rsidTr="002451DF" w14:paraId="441F79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DAF2F9" w14:textId="77777777"/>
        </w:tc>
        <w:tc>
          <w:tcPr>
            <w:tcW w:w="7654" w:type="dxa"/>
            <w:gridSpan w:val="2"/>
          </w:tcPr>
          <w:p w:rsidR="00997775" w:rsidRDefault="00997775" w14:paraId="4DA8144C" w14:textId="77777777">
            <w:r>
              <w:t>gehoord de beraadslaging,</w:t>
            </w:r>
          </w:p>
        </w:tc>
      </w:tr>
      <w:tr w:rsidR="00997775" w:rsidTr="002451DF" w14:paraId="763774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7C988D" w14:textId="77777777"/>
        </w:tc>
        <w:tc>
          <w:tcPr>
            <w:tcW w:w="7654" w:type="dxa"/>
            <w:gridSpan w:val="2"/>
          </w:tcPr>
          <w:p w:rsidR="00997775" w:rsidRDefault="00997775" w14:paraId="74F50115" w14:textId="77777777"/>
        </w:tc>
      </w:tr>
      <w:tr w:rsidR="00997775" w:rsidTr="002451DF" w14:paraId="574695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868F70" w14:textId="77777777"/>
        </w:tc>
        <w:tc>
          <w:tcPr>
            <w:tcW w:w="7654" w:type="dxa"/>
            <w:gridSpan w:val="2"/>
          </w:tcPr>
          <w:p w:rsidR="002451DF" w:rsidP="003B2179" w:rsidRDefault="002451DF" w14:paraId="611304C6" w14:textId="77777777">
            <w:r>
              <w:t>constaterende dat het kabinet van plan is om de SOV en de OVV per 2027 op te laten gaan in één nieuwe regeling;</w:t>
            </w:r>
          </w:p>
          <w:p w:rsidR="003B2179" w:rsidP="003B2179" w:rsidRDefault="003B2179" w14:paraId="52FC7165" w14:textId="77777777"/>
          <w:p w:rsidR="002451DF" w:rsidP="003B2179" w:rsidRDefault="002451DF" w14:paraId="31AAF820" w14:textId="476A4596">
            <w:r>
              <w:t>overwegende dat de toegang tot medisch noodzakelijke zorg nu vaak al onvoldoende is geregeld voor onverzekerde mensen en bij een nieuwe regeling dus niet achteruit mag gaan;</w:t>
            </w:r>
          </w:p>
          <w:p w:rsidR="003B2179" w:rsidP="003B2179" w:rsidRDefault="003B2179" w14:paraId="72837602" w14:textId="77777777"/>
          <w:p w:rsidR="002451DF" w:rsidP="003B2179" w:rsidRDefault="002451DF" w14:paraId="06FDA617" w14:textId="39970ABB">
            <w:r>
              <w:t>verzoekt de regering om bij het opstellen van een nieuwe regeling ervoor te zorgen dat alle mensen in Nederland toegang houden tot alle medisch noodzakelijke zorg,</w:t>
            </w:r>
          </w:p>
          <w:p w:rsidR="003B2179" w:rsidP="003B2179" w:rsidRDefault="003B2179" w14:paraId="656FAE93" w14:textId="77777777"/>
          <w:p w:rsidR="002451DF" w:rsidP="003B2179" w:rsidRDefault="002451DF" w14:paraId="4BD97840" w14:textId="38530EE8">
            <w:r>
              <w:t>en gaat over tot de orde van de dag.</w:t>
            </w:r>
          </w:p>
          <w:p w:rsidR="003B2179" w:rsidP="003B2179" w:rsidRDefault="003B2179" w14:paraId="104A404F" w14:textId="77777777"/>
          <w:p w:rsidR="003B2179" w:rsidP="003B2179" w:rsidRDefault="002451DF" w14:paraId="4E31C6E1" w14:textId="77777777">
            <w:r>
              <w:t xml:space="preserve">Dijk </w:t>
            </w:r>
          </w:p>
          <w:p w:rsidR="00997775" w:rsidP="003B2179" w:rsidRDefault="002451DF" w14:paraId="6D39A39C" w14:textId="4600BDF8">
            <w:r>
              <w:t>Dobbe</w:t>
            </w:r>
          </w:p>
        </w:tc>
      </w:tr>
    </w:tbl>
    <w:p w:rsidR="00997775" w:rsidRDefault="00997775" w14:paraId="49DE627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948D4" w14:textId="77777777" w:rsidR="002451DF" w:rsidRDefault="002451DF">
      <w:pPr>
        <w:spacing w:line="20" w:lineRule="exact"/>
      </w:pPr>
    </w:p>
  </w:endnote>
  <w:endnote w:type="continuationSeparator" w:id="0">
    <w:p w14:paraId="5E2E2FDD" w14:textId="77777777" w:rsidR="002451DF" w:rsidRDefault="002451D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B1D0A30" w14:textId="77777777" w:rsidR="002451DF" w:rsidRDefault="002451D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BB011" w14:textId="77777777" w:rsidR="002451DF" w:rsidRDefault="002451D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394FE13" w14:textId="77777777" w:rsidR="002451DF" w:rsidRDefault="00245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DF"/>
    <w:rsid w:val="00133FCE"/>
    <w:rsid w:val="001E482C"/>
    <w:rsid w:val="001E4877"/>
    <w:rsid w:val="0021105A"/>
    <w:rsid w:val="002451DF"/>
    <w:rsid w:val="00280D6A"/>
    <w:rsid w:val="002B78E9"/>
    <w:rsid w:val="002C5406"/>
    <w:rsid w:val="00330D60"/>
    <w:rsid w:val="00345A5C"/>
    <w:rsid w:val="003B2179"/>
    <w:rsid w:val="003F71A1"/>
    <w:rsid w:val="00476415"/>
    <w:rsid w:val="00546F8D"/>
    <w:rsid w:val="00560113"/>
    <w:rsid w:val="00621F64"/>
    <w:rsid w:val="00623EF6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53204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7C26C"/>
  <w15:docId w15:val="{E480204F-DF53-4437-8FFD-CCCA68CE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695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2025-05-22T09:07:00.0000000Z</dcterms:created>
  <dcterms:modified xsi:type="dcterms:W3CDTF">2025-05-22T09:55:00.0000000Z</dcterms:modified>
  <dc:description>------------------------</dc:description>
  <dc:subject/>
  <keywords/>
  <version/>
  <category/>
</coreProperties>
</file>